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74" w:rsidRDefault="00753574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152" w:rsidRDefault="00FE1152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152" w:rsidRDefault="00FE1152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152" w:rsidRDefault="00FE1152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45529" w:rsidRPr="0091423A" w:rsidRDefault="00045529" w:rsidP="00045529">
      <w:pPr>
        <w:pStyle w:val="a3"/>
        <w:spacing w:before="0" w:beforeAutospacing="0" w:after="0"/>
        <w:jc w:val="center"/>
        <w:rPr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Оповещ</w:t>
      </w:r>
      <w:r w:rsidR="004B034B" w:rsidRPr="0091423A">
        <w:rPr>
          <w:rFonts w:ascii="Times New Roman" w:hAnsi="Times New Roman"/>
          <w:sz w:val="26"/>
          <w:szCs w:val="26"/>
        </w:rPr>
        <w:t>ение о начале общественных обсуждений</w:t>
      </w:r>
      <w:r w:rsidRPr="0091423A">
        <w:rPr>
          <w:rFonts w:ascii="Times New Roman" w:hAnsi="Times New Roman"/>
          <w:sz w:val="26"/>
          <w:szCs w:val="26"/>
        </w:rPr>
        <w:t>.</w:t>
      </w:r>
    </w:p>
    <w:p w:rsidR="0091423A" w:rsidRPr="0091423A" w:rsidRDefault="00045529" w:rsidP="0091423A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91423A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91423A">
        <w:rPr>
          <w:rFonts w:ascii="Times New Roman" w:hAnsi="Times New Roman" w:cs="Times New Roman"/>
          <w:sz w:val="26"/>
          <w:szCs w:val="26"/>
        </w:rPr>
        <w:t>Администрация го</w:t>
      </w:r>
      <w:r w:rsidR="0091423A">
        <w:rPr>
          <w:rFonts w:ascii="Times New Roman" w:hAnsi="Times New Roman" w:cs="Times New Roman"/>
          <w:sz w:val="26"/>
          <w:szCs w:val="26"/>
        </w:rPr>
        <w:t xml:space="preserve">рода Мценска, в лице комиссии </w:t>
      </w:r>
      <w:r w:rsidRPr="0091423A">
        <w:rPr>
          <w:rFonts w:ascii="Times New Roman" w:hAnsi="Times New Roman" w:cs="Times New Roman"/>
          <w:sz w:val="26"/>
          <w:szCs w:val="26"/>
        </w:rPr>
        <w:t>по землепользованию и застройке города Мценска (</w:t>
      </w:r>
      <w:r w:rsidR="0091423A">
        <w:rPr>
          <w:rFonts w:ascii="Times New Roman" w:hAnsi="Times New Roman" w:cs="Times New Roman"/>
          <w:sz w:val="26"/>
          <w:szCs w:val="26"/>
        </w:rPr>
        <w:t xml:space="preserve">далее Комиссия), </w:t>
      </w:r>
      <w:r w:rsidRPr="0091423A">
        <w:rPr>
          <w:rFonts w:ascii="Times New Roman" w:hAnsi="Times New Roman" w:cs="Times New Roman"/>
          <w:sz w:val="26"/>
          <w:szCs w:val="26"/>
        </w:rPr>
        <w:t>в соответствии с постановление</w:t>
      </w:r>
      <w:r w:rsidR="0091423A" w:rsidRPr="0091423A">
        <w:rPr>
          <w:rFonts w:ascii="Times New Roman" w:hAnsi="Times New Roman" w:cs="Times New Roman"/>
          <w:sz w:val="26"/>
          <w:szCs w:val="26"/>
        </w:rPr>
        <w:t xml:space="preserve">м главы города </w:t>
      </w:r>
      <w:r w:rsidR="00097FFA">
        <w:rPr>
          <w:rFonts w:ascii="Times New Roman" w:hAnsi="Times New Roman" w:cs="Times New Roman"/>
          <w:sz w:val="26"/>
          <w:szCs w:val="26"/>
        </w:rPr>
        <w:t>Мценска от 04 февраля 2021 года № 3</w:t>
      </w:r>
      <w:r w:rsidRPr="0091423A">
        <w:rPr>
          <w:rFonts w:ascii="Times New Roman" w:hAnsi="Times New Roman" w:cs="Times New Roman"/>
          <w:sz w:val="26"/>
          <w:szCs w:val="26"/>
        </w:rPr>
        <w:t xml:space="preserve"> </w:t>
      </w:r>
      <w:r w:rsidR="004B034B" w:rsidRPr="0091423A">
        <w:rPr>
          <w:rFonts w:ascii="Times New Roman" w:hAnsi="Times New Roman" w:cs="Times New Roman"/>
          <w:sz w:val="26"/>
          <w:szCs w:val="26"/>
        </w:rPr>
        <w:t>«О назначении общественных обсуждений по обсуждению проекта решения о предоставлении</w:t>
      </w:r>
      <w:r w:rsidRPr="0091423A">
        <w:rPr>
          <w:rFonts w:ascii="Times New Roman" w:hAnsi="Times New Roman" w:cs="Times New Roman"/>
          <w:sz w:val="26"/>
          <w:szCs w:val="26"/>
        </w:rPr>
        <w:t xml:space="preserve"> разрешения </w:t>
      </w:r>
      <w:r w:rsidR="0091423A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91423A">
        <w:rPr>
          <w:rFonts w:ascii="Times New Roman" w:hAnsi="Times New Roman" w:cs="Times New Roman"/>
          <w:sz w:val="26"/>
          <w:szCs w:val="26"/>
        </w:rPr>
        <w:t>на отклонение от п</w:t>
      </w:r>
      <w:r w:rsidR="004B034B" w:rsidRPr="0091423A">
        <w:rPr>
          <w:rFonts w:ascii="Times New Roman" w:hAnsi="Times New Roman" w:cs="Times New Roman"/>
          <w:sz w:val="26"/>
          <w:szCs w:val="26"/>
        </w:rPr>
        <w:t>р</w:t>
      </w:r>
      <w:r w:rsidR="008A31C9" w:rsidRPr="0091423A">
        <w:rPr>
          <w:rFonts w:ascii="Times New Roman" w:hAnsi="Times New Roman" w:cs="Times New Roman"/>
          <w:sz w:val="26"/>
          <w:szCs w:val="26"/>
        </w:rPr>
        <w:t>едельных параметров разрешенной реконструкции</w:t>
      </w:r>
      <w:r w:rsidRPr="0091423A">
        <w:rPr>
          <w:rFonts w:ascii="Times New Roman" w:hAnsi="Times New Roman" w:cs="Times New Roman"/>
          <w:sz w:val="26"/>
          <w:szCs w:val="26"/>
        </w:rPr>
        <w:t xml:space="preserve"> объекта индивидуального жилищного строительства</w:t>
      </w:r>
      <w:r w:rsidR="004B034B" w:rsidRPr="0091423A">
        <w:rPr>
          <w:rFonts w:ascii="Times New Roman" w:hAnsi="Times New Roman" w:cs="Times New Roman"/>
          <w:sz w:val="26"/>
          <w:szCs w:val="26"/>
        </w:rPr>
        <w:t xml:space="preserve"> на земельном участке с кадастровым номером </w:t>
      </w:r>
      <w:r w:rsidR="00097FFA">
        <w:rPr>
          <w:rFonts w:ascii="Times New Roman" w:hAnsi="Times New Roman" w:cs="Times New Roman"/>
          <w:sz w:val="26"/>
          <w:szCs w:val="26"/>
        </w:rPr>
        <w:t>57:27:0020634:38</w:t>
      </w:r>
      <w:r w:rsidR="0091423A" w:rsidRPr="0091423A">
        <w:rPr>
          <w:rFonts w:ascii="Times New Roman" w:hAnsi="Times New Roman" w:cs="Times New Roman"/>
          <w:sz w:val="26"/>
          <w:szCs w:val="26"/>
        </w:rPr>
        <w:t>, расположенным</w:t>
      </w:r>
      <w:proofErr w:type="gramEnd"/>
      <w:r w:rsidR="0091423A" w:rsidRPr="0091423A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Орловская область, </w:t>
      </w:r>
      <w:proofErr w:type="gramStart"/>
      <w:r w:rsidR="0091423A" w:rsidRPr="009142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423A" w:rsidRPr="0091423A">
        <w:rPr>
          <w:rFonts w:ascii="Times New Roman" w:hAnsi="Times New Roman" w:cs="Times New Roman"/>
          <w:sz w:val="26"/>
          <w:szCs w:val="26"/>
        </w:rPr>
        <w:t>. М</w:t>
      </w:r>
      <w:r w:rsidR="00097FFA">
        <w:rPr>
          <w:rFonts w:ascii="Times New Roman" w:hAnsi="Times New Roman" w:cs="Times New Roman"/>
          <w:sz w:val="26"/>
          <w:szCs w:val="26"/>
        </w:rPr>
        <w:t>ценск, ул. Ленина, д. 107-а</w:t>
      </w:r>
      <w:r w:rsidRPr="0091423A">
        <w:rPr>
          <w:rFonts w:ascii="Times New Roman" w:hAnsi="Times New Roman" w:cs="Times New Roman"/>
          <w:sz w:val="26"/>
          <w:szCs w:val="26"/>
        </w:rPr>
        <w:t>»</w:t>
      </w:r>
      <w:r w:rsidR="0091423A">
        <w:rPr>
          <w:rFonts w:ascii="Times New Roman" w:hAnsi="Times New Roman" w:cs="Times New Roman"/>
          <w:sz w:val="26"/>
          <w:szCs w:val="26"/>
        </w:rPr>
        <w:t xml:space="preserve">, оповещает </w:t>
      </w:r>
      <w:r w:rsidRPr="0091423A">
        <w:rPr>
          <w:rFonts w:ascii="Times New Roman" w:hAnsi="Times New Roman" w:cs="Times New Roman"/>
          <w:sz w:val="26"/>
          <w:szCs w:val="26"/>
        </w:rPr>
        <w:t xml:space="preserve">о начале </w:t>
      </w:r>
      <w:r w:rsidR="004B034B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 w:cs="Times New Roman"/>
          <w:sz w:val="26"/>
          <w:szCs w:val="26"/>
        </w:rPr>
        <w:t xml:space="preserve"> </w:t>
      </w:r>
      <w:r w:rsidR="0091423A">
        <w:rPr>
          <w:rFonts w:ascii="Times New Roman" w:hAnsi="Times New Roman" w:cs="Times New Roman"/>
          <w:sz w:val="26"/>
          <w:szCs w:val="26"/>
        </w:rPr>
        <w:t xml:space="preserve">по обсуждению проекта решения </w:t>
      </w:r>
      <w:r w:rsidR="004B034B" w:rsidRPr="0091423A">
        <w:rPr>
          <w:rFonts w:ascii="Times New Roman" w:hAnsi="Times New Roman" w:cs="Times New Roman"/>
          <w:sz w:val="26"/>
          <w:szCs w:val="26"/>
        </w:rPr>
        <w:t xml:space="preserve">о предоставлении разрешения на отклонение от предельных параметров </w:t>
      </w:r>
      <w:r w:rsidR="008A31C9" w:rsidRPr="0091423A">
        <w:rPr>
          <w:rFonts w:ascii="Times New Roman" w:hAnsi="Times New Roman" w:cs="Times New Roman"/>
          <w:sz w:val="26"/>
          <w:szCs w:val="26"/>
        </w:rPr>
        <w:t xml:space="preserve">разрешенной реконструкции объекта индивидуального жилищного строительства на земельном участке, </w:t>
      </w:r>
      <w:r w:rsidR="00097FFA">
        <w:rPr>
          <w:rFonts w:ascii="Times New Roman" w:hAnsi="Times New Roman" w:cs="Times New Roman"/>
          <w:sz w:val="26"/>
          <w:szCs w:val="26"/>
        </w:rPr>
        <w:t>площадью 600</w:t>
      </w:r>
      <w:r w:rsidR="0091423A" w:rsidRPr="0091423A">
        <w:rPr>
          <w:rFonts w:ascii="Times New Roman" w:hAnsi="Times New Roman" w:cs="Times New Roman"/>
          <w:sz w:val="26"/>
          <w:szCs w:val="26"/>
        </w:rPr>
        <w:t xml:space="preserve"> кв. м., с кадастровым номером </w:t>
      </w:r>
      <w:r w:rsidR="00097FFA">
        <w:rPr>
          <w:rFonts w:ascii="Times New Roman" w:hAnsi="Times New Roman" w:cs="Times New Roman"/>
          <w:sz w:val="26"/>
          <w:szCs w:val="26"/>
        </w:rPr>
        <w:t>57:27:0020634:38</w:t>
      </w:r>
      <w:r w:rsidR="0091423A" w:rsidRPr="0091423A">
        <w:rPr>
          <w:rFonts w:ascii="Times New Roman" w:hAnsi="Times New Roman" w:cs="Times New Roman"/>
          <w:sz w:val="26"/>
          <w:szCs w:val="26"/>
        </w:rPr>
        <w:t xml:space="preserve">, расположенным </w:t>
      </w:r>
      <w:r w:rsidR="0091423A">
        <w:rPr>
          <w:rFonts w:ascii="Times New Roman" w:hAnsi="Times New Roman" w:cs="Times New Roman"/>
          <w:sz w:val="26"/>
          <w:szCs w:val="26"/>
        </w:rPr>
        <w:t xml:space="preserve">       </w:t>
      </w:r>
      <w:r w:rsidR="0091423A" w:rsidRPr="0091423A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Орловская область, </w:t>
      </w:r>
      <w:proofErr w:type="gramStart"/>
      <w:r w:rsidR="0091423A" w:rsidRPr="009142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423A" w:rsidRPr="0091423A">
        <w:rPr>
          <w:rFonts w:ascii="Times New Roman" w:hAnsi="Times New Roman" w:cs="Times New Roman"/>
          <w:sz w:val="26"/>
          <w:szCs w:val="26"/>
        </w:rPr>
        <w:t xml:space="preserve">. Мценск, </w:t>
      </w:r>
      <w:r w:rsidR="00097FFA">
        <w:rPr>
          <w:rFonts w:ascii="Times New Roman" w:hAnsi="Times New Roman" w:cs="Times New Roman"/>
          <w:sz w:val="26"/>
          <w:szCs w:val="26"/>
        </w:rPr>
        <w:t>ул. Ленина,             д. 107-а</w:t>
      </w:r>
      <w:r w:rsidR="0091423A" w:rsidRPr="0091423A">
        <w:rPr>
          <w:rFonts w:ascii="Times New Roman" w:hAnsi="Times New Roman" w:cs="Times New Roman"/>
          <w:sz w:val="26"/>
          <w:szCs w:val="26"/>
        </w:rPr>
        <w:t>, в части расп</w:t>
      </w:r>
      <w:r w:rsidR="00097FFA">
        <w:rPr>
          <w:rFonts w:ascii="Times New Roman" w:hAnsi="Times New Roman" w:cs="Times New Roman"/>
          <w:sz w:val="26"/>
          <w:szCs w:val="26"/>
        </w:rPr>
        <w:t xml:space="preserve">оложения </w:t>
      </w:r>
      <w:r w:rsidR="0091423A" w:rsidRPr="0091423A">
        <w:rPr>
          <w:rFonts w:ascii="Times New Roman" w:hAnsi="Times New Roman" w:cs="Times New Roman"/>
          <w:sz w:val="26"/>
          <w:szCs w:val="26"/>
        </w:rPr>
        <w:t>объекта индивидуа</w:t>
      </w:r>
      <w:r w:rsidR="00097FFA">
        <w:rPr>
          <w:rFonts w:ascii="Times New Roman" w:hAnsi="Times New Roman" w:cs="Times New Roman"/>
          <w:sz w:val="26"/>
          <w:szCs w:val="26"/>
        </w:rPr>
        <w:t xml:space="preserve">льного жилищного строительства по границе </w:t>
      </w:r>
      <w:r w:rsidR="0091423A" w:rsidRPr="0091423A">
        <w:rPr>
          <w:rFonts w:ascii="Times New Roman" w:hAnsi="Times New Roman" w:cs="Times New Roman"/>
          <w:sz w:val="26"/>
          <w:szCs w:val="26"/>
        </w:rPr>
        <w:t>с земе</w:t>
      </w:r>
      <w:r w:rsidR="0091423A">
        <w:rPr>
          <w:rFonts w:ascii="Times New Roman" w:hAnsi="Times New Roman" w:cs="Times New Roman"/>
          <w:sz w:val="26"/>
          <w:szCs w:val="26"/>
        </w:rPr>
        <w:t xml:space="preserve">льным участком </w:t>
      </w:r>
      <w:r w:rsidR="0091423A" w:rsidRPr="0091423A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097FFA">
        <w:rPr>
          <w:rFonts w:ascii="Times New Roman" w:hAnsi="Times New Roman" w:cs="Times New Roman"/>
          <w:sz w:val="26"/>
          <w:szCs w:val="26"/>
        </w:rPr>
        <w:t xml:space="preserve">57:27:0020634:39, расположенным </w:t>
      </w:r>
      <w:r w:rsidR="0091423A" w:rsidRPr="0091423A">
        <w:rPr>
          <w:rFonts w:ascii="Times New Roman" w:hAnsi="Times New Roman" w:cs="Times New Roman"/>
          <w:sz w:val="26"/>
          <w:szCs w:val="26"/>
        </w:rPr>
        <w:t xml:space="preserve">по адресу: Российская Федерация, Орловская область, </w:t>
      </w:r>
      <w:proofErr w:type="gramStart"/>
      <w:r w:rsidR="0091423A" w:rsidRPr="0091423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91423A" w:rsidRPr="0091423A">
        <w:rPr>
          <w:rFonts w:ascii="Times New Roman" w:hAnsi="Times New Roman" w:cs="Times New Roman"/>
          <w:sz w:val="26"/>
          <w:szCs w:val="26"/>
        </w:rPr>
        <w:t xml:space="preserve">. Мценск, </w:t>
      </w:r>
      <w:r w:rsidR="00097FFA">
        <w:rPr>
          <w:rFonts w:ascii="Times New Roman" w:hAnsi="Times New Roman" w:cs="Times New Roman"/>
          <w:sz w:val="26"/>
          <w:szCs w:val="26"/>
        </w:rPr>
        <w:t>ул. Ленина, д. 105</w:t>
      </w:r>
      <w:r w:rsidR="0091423A" w:rsidRPr="009142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45529" w:rsidRPr="0091423A" w:rsidRDefault="008A31C9" w:rsidP="008A31C9">
      <w:pPr>
        <w:shd w:val="clear" w:color="auto" w:fill="FFFFFF"/>
        <w:spacing w:after="0" w:line="322" w:lineRule="exact"/>
        <w:ind w:right="-102"/>
        <w:jc w:val="both"/>
        <w:rPr>
          <w:rFonts w:ascii="Times New Roman" w:hAnsi="Times New Roman" w:cs="Times New Roman"/>
          <w:sz w:val="26"/>
          <w:szCs w:val="26"/>
        </w:rPr>
      </w:pPr>
      <w:r w:rsidRPr="0091423A">
        <w:rPr>
          <w:rFonts w:ascii="Times New Roman" w:hAnsi="Times New Roman" w:cs="Times New Roman"/>
          <w:sz w:val="26"/>
          <w:szCs w:val="26"/>
        </w:rPr>
        <w:t xml:space="preserve">         </w:t>
      </w:r>
      <w:r w:rsidR="00045529" w:rsidRPr="0091423A">
        <w:rPr>
          <w:rFonts w:ascii="Times New Roman" w:hAnsi="Times New Roman" w:cs="Times New Roman"/>
          <w:sz w:val="26"/>
          <w:szCs w:val="26"/>
        </w:rPr>
        <w:t>Перечень информационных материалов к указанному проекту: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- схематичное изображе</w:t>
      </w:r>
      <w:r w:rsidR="008A31C9" w:rsidRPr="0091423A">
        <w:rPr>
          <w:rFonts w:ascii="Times New Roman" w:hAnsi="Times New Roman"/>
          <w:sz w:val="26"/>
          <w:szCs w:val="26"/>
        </w:rPr>
        <w:t>ние планируемого к реконструкции</w:t>
      </w:r>
      <w:r w:rsidRPr="0091423A">
        <w:rPr>
          <w:rFonts w:ascii="Times New Roman" w:hAnsi="Times New Roman"/>
          <w:sz w:val="26"/>
          <w:szCs w:val="26"/>
        </w:rPr>
        <w:t xml:space="preserve"> объекта капитального строительства на земельном участке.</w:t>
      </w:r>
    </w:p>
    <w:p w:rsidR="0086314F" w:rsidRPr="0091423A" w:rsidRDefault="0086314F" w:rsidP="008A31C9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>Сроки проведения обществ</w:t>
      </w:r>
      <w:r w:rsidR="00097FFA">
        <w:rPr>
          <w:sz w:val="26"/>
          <w:szCs w:val="26"/>
        </w:rPr>
        <w:t>енных обсуждений по проекту: с 10 февраля 2021 года по 03 марта</w:t>
      </w:r>
      <w:r w:rsidR="0091423A" w:rsidRPr="0091423A">
        <w:rPr>
          <w:sz w:val="26"/>
          <w:szCs w:val="26"/>
        </w:rPr>
        <w:t xml:space="preserve"> 2021</w:t>
      </w:r>
      <w:r w:rsidRPr="0091423A">
        <w:rPr>
          <w:sz w:val="26"/>
          <w:szCs w:val="26"/>
        </w:rPr>
        <w:t xml:space="preserve"> года.</w:t>
      </w:r>
    </w:p>
    <w:p w:rsidR="0086314F" w:rsidRPr="0091423A" w:rsidRDefault="0086314F" w:rsidP="0086314F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 xml:space="preserve">Экспозиция проекта, подлежащего общественному обсуждению, проводится по адресу: </w:t>
      </w:r>
      <w:proofErr w:type="gramStart"/>
      <w:r w:rsidRPr="0091423A">
        <w:rPr>
          <w:sz w:val="26"/>
          <w:szCs w:val="26"/>
        </w:rPr>
        <w:t xml:space="preserve">Орловская область, г. Мценск, пл. Ленина, д. 1, холл 1 этажа. </w:t>
      </w:r>
      <w:proofErr w:type="gramEnd"/>
    </w:p>
    <w:p w:rsidR="00097FFA" w:rsidRPr="00097FF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Срок пр</w:t>
      </w:r>
      <w:r w:rsidR="0086314F" w:rsidRPr="0091423A">
        <w:rPr>
          <w:rFonts w:ascii="Times New Roman" w:hAnsi="Times New Roman"/>
          <w:sz w:val="26"/>
          <w:szCs w:val="26"/>
        </w:rPr>
        <w:t xml:space="preserve">оведения экспозиции проекта </w:t>
      </w:r>
      <w:r w:rsidR="00097FFA" w:rsidRPr="00097FFA">
        <w:rPr>
          <w:rFonts w:ascii="Times New Roman" w:hAnsi="Times New Roman"/>
          <w:sz w:val="26"/>
          <w:szCs w:val="26"/>
        </w:rPr>
        <w:t>с 10 февраля 2021 года по 03 марта 2021 года.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Дни и часы, в которые возможно посещение указанной экспозиции: понедельник-пятница с 8.00 до 17.00, перерыв с 12.00 до 13.00, суббота и воскресенье – выходные дни.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 xml:space="preserve">Участники </w:t>
      </w:r>
      <w:r w:rsidR="0086314F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z w:val="26"/>
          <w:szCs w:val="26"/>
        </w:rPr>
        <w:t xml:space="preserve"> имеют право вносить предложения и замечания, касающиеся проекта, подлежащего рассмотрению на </w:t>
      </w:r>
      <w:r w:rsidR="0086314F" w:rsidRPr="0091423A">
        <w:rPr>
          <w:rFonts w:ascii="Times New Roman" w:hAnsi="Times New Roman"/>
          <w:sz w:val="26"/>
          <w:szCs w:val="26"/>
        </w:rPr>
        <w:t xml:space="preserve">общественных </w:t>
      </w:r>
      <w:r w:rsidR="007B1A4C" w:rsidRPr="0091423A">
        <w:rPr>
          <w:rFonts w:ascii="Times New Roman" w:hAnsi="Times New Roman"/>
          <w:sz w:val="26"/>
          <w:szCs w:val="26"/>
        </w:rPr>
        <w:t>обсуждениях</w:t>
      </w:r>
      <w:r w:rsidRPr="0091423A">
        <w:rPr>
          <w:rFonts w:ascii="Times New Roman" w:hAnsi="Times New Roman"/>
          <w:sz w:val="26"/>
          <w:szCs w:val="26"/>
        </w:rPr>
        <w:t xml:space="preserve">, в срок </w:t>
      </w:r>
      <w:r w:rsidR="00097FFA">
        <w:rPr>
          <w:rFonts w:ascii="Times New Roman" w:hAnsi="Times New Roman"/>
          <w:sz w:val="26"/>
          <w:szCs w:val="26"/>
        </w:rPr>
        <w:t>с 10 февраля 2021 года по 03 марта</w:t>
      </w:r>
      <w:r w:rsidR="0091423A" w:rsidRPr="0091423A">
        <w:rPr>
          <w:rFonts w:ascii="Times New Roman" w:hAnsi="Times New Roman"/>
          <w:sz w:val="26"/>
          <w:szCs w:val="26"/>
        </w:rPr>
        <w:t xml:space="preserve"> 2021 года</w:t>
      </w:r>
      <w:r w:rsidRPr="0091423A">
        <w:rPr>
          <w:rFonts w:ascii="Times New Roman" w:hAnsi="Times New Roman"/>
          <w:sz w:val="26"/>
          <w:szCs w:val="26"/>
        </w:rPr>
        <w:t>, посредством:</w:t>
      </w:r>
    </w:p>
    <w:p w:rsidR="0086314F" w:rsidRPr="0091423A" w:rsidRDefault="0086314F" w:rsidP="0086314F">
      <w:pPr>
        <w:pStyle w:val="1"/>
        <w:spacing w:before="0" w:after="0"/>
        <w:ind w:firstLine="708"/>
        <w:jc w:val="both"/>
        <w:rPr>
          <w:sz w:val="26"/>
          <w:szCs w:val="26"/>
        </w:rPr>
      </w:pPr>
      <w:r w:rsidRPr="0091423A">
        <w:rPr>
          <w:sz w:val="26"/>
          <w:szCs w:val="26"/>
        </w:rPr>
        <w:t>- официального сайта;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- в письменной форме в адрес Комиссии;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91423A">
        <w:rPr>
          <w:rFonts w:ascii="Times New Roman" w:hAnsi="Times New Roman"/>
          <w:sz w:val="26"/>
          <w:szCs w:val="26"/>
        </w:rPr>
        <w:t>- посредством записи в книге учёта посетителей экспозиции.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91423A">
        <w:rPr>
          <w:rFonts w:ascii="Times New Roman" w:hAnsi="Times New Roman"/>
          <w:spacing w:val="1"/>
          <w:sz w:val="26"/>
          <w:szCs w:val="26"/>
        </w:rPr>
        <w:t>Участники  </w:t>
      </w:r>
      <w:r w:rsidR="00823B03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мер, место нахождения и адрес – 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для юридических лиц) 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           </w:t>
      </w:r>
      <w:r w:rsidRPr="0091423A">
        <w:rPr>
          <w:rFonts w:ascii="Times New Roman" w:hAnsi="Times New Roman"/>
          <w:spacing w:val="1"/>
          <w:sz w:val="26"/>
          <w:szCs w:val="26"/>
        </w:rPr>
        <w:t>с приложением копий документов, подтверждающих такие сведения.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proofErr w:type="gramStart"/>
      <w:r w:rsidRPr="0091423A">
        <w:rPr>
          <w:rFonts w:ascii="Times New Roman" w:hAnsi="Times New Roman"/>
          <w:spacing w:val="1"/>
          <w:sz w:val="26"/>
          <w:szCs w:val="26"/>
        </w:rPr>
        <w:lastRenderedPageBreak/>
        <w:t xml:space="preserve">Участники  </w:t>
      </w:r>
      <w:r w:rsidR="00823B03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>,  являющиеся  правообладателями соответствующих  земельных  участков и (или) расположенных на них объектов капитального строительства и (или) помещений,  являющихся  частью  указанных  объектов  капи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тального </w:t>
      </w:r>
      <w:r w:rsidRPr="0091423A">
        <w:rPr>
          <w:rFonts w:ascii="Times New Roman" w:hAnsi="Times New Roman"/>
          <w:spacing w:val="1"/>
          <w:sz w:val="26"/>
          <w:szCs w:val="26"/>
        </w:rPr>
        <w:t>строительства, также представляют  сведения  соответственно о таких земельных участках, объектах капитального   строительства,   помещениях, являющихся  частью  указанных объектов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  капитального  строительства, </w:t>
      </w:r>
      <w:r w:rsidRPr="0091423A">
        <w:rPr>
          <w:rFonts w:ascii="Times New Roman" w:hAnsi="Times New Roman"/>
          <w:spacing w:val="1"/>
          <w:sz w:val="26"/>
          <w:szCs w:val="26"/>
        </w:rPr>
        <w:t>из Единого государственного реестра недвижимости  и иные документы, устанавливающие или удостоверяющие их права на  такие земельные участки</w:t>
      </w:r>
      <w:proofErr w:type="gramEnd"/>
      <w:r w:rsidRPr="0091423A">
        <w:rPr>
          <w:rFonts w:ascii="Times New Roman" w:hAnsi="Times New Roman"/>
          <w:spacing w:val="1"/>
          <w:sz w:val="26"/>
          <w:szCs w:val="26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45529" w:rsidRPr="0091423A" w:rsidRDefault="00045529" w:rsidP="00045529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91423A">
        <w:rPr>
          <w:rFonts w:ascii="Times New Roman" w:hAnsi="Times New Roman"/>
          <w:spacing w:val="1"/>
          <w:sz w:val="26"/>
          <w:szCs w:val="26"/>
        </w:rPr>
        <w:t xml:space="preserve">Порядок проведения </w:t>
      </w:r>
      <w:r w:rsidR="00823B03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 определён в решении </w:t>
      </w:r>
      <w:proofErr w:type="spellStart"/>
      <w:r w:rsidRPr="0091423A">
        <w:rPr>
          <w:rFonts w:ascii="Times New Roman" w:hAnsi="Times New Roman"/>
          <w:spacing w:val="1"/>
          <w:sz w:val="26"/>
          <w:szCs w:val="26"/>
        </w:rPr>
        <w:t>Мценского</w:t>
      </w:r>
      <w:proofErr w:type="spellEnd"/>
      <w:r w:rsidRPr="0091423A">
        <w:rPr>
          <w:rFonts w:ascii="Times New Roman" w:hAnsi="Times New Roman"/>
          <w:spacing w:val="1"/>
          <w:sz w:val="26"/>
          <w:szCs w:val="26"/>
        </w:rPr>
        <w:t xml:space="preserve"> городского Совета народных депутатов от 28 марта 2019 года     </w:t>
      </w:r>
      <w:r w:rsidR="0091423A">
        <w:rPr>
          <w:rFonts w:ascii="Times New Roman" w:hAnsi="Times New Roman"/>
          <w:spacing w:val="1"/>
          <w:sz w:val="26"/>
          <w:szCs w:val="26"/>
        </w:rPr>
        <w:t xml:space="preserve">          </w:t>
      </w:r>
      <w:r w:rsidRPr="0091423A">
        <w:rPr>
          <w:rFonts w:ascii="Times New Roman" w:hAnsi="Times New Roman"/>
          <w:spacing w:val="1"/>
          <w:sz w:val="26"/>
          <w:szCs w:val="26"/>
        </w:rPr>
        <w:t>№ 155-МПА «О положении об организации и проведении общественных обсуждений и публичных слушаний по вопросам градостроительной деятельности на территории города Мценска».</w:t>
      </w:r>
    </w:p>
    <w:p w:rsidR="00753574" w:rsidRPr="0091423A" w:rsidRDefault="00045529" w:rsidP="004B034B">
      <w:pPr>
        <w:pStyle w:val="a3"/>
        <w:spacing w:before="0" w:beforeAutospacing="0" w:after="0"/>
        <w:ind w:firstLine="708"/>
        <w:jc w:val="both"/>
        <w:rPr>
          <w:rFonts w:ascii="Times New Roman" w:hAnsi="Times New Roman"/>
          <w:spacing w:val="1"/>
          <w:sz w:val="26"/>
          <w:szCs w:val="26"/>
        </w:rPr>
      </w:pPr>
      <w:r w:rsidRPr="0091423A">
        <w:rPr>
          <w:rFonts w:ascii="Times New Roman" w:hAnsi="Times New Roman"/>
          <w:spacing w:val="1"/>
          <w:sz w:val="26"/>
          <w:szCs w:val="26"/>
        </w:rPr>
        <w:t xml:space="preserve">Контактный номер телефона для получения справки по вопросам, связанным с проведением процедуры </w:t>
      </w:r>
      <w:r w:rsidR="00823B03" w:rsidRPr="0091423A">
        <w:rPr>
          <w:rFonts w:ascii="Times New Roman" w:hAnsi="Times New Roman"/>
          <w:sz w:val="26"/>
          <w:szCs w:val="26"/>
        </w:rPr>
        <w:t>общественных обсуждений</w:t>
      </w:r>
      <w:r w:rsidRPr="0091423A">
        <w:rPr>
          <w:rFonts w:ascii="Times New Roman" w:hAnsi="Times New Roman"/>
          <w:spacing w:val="1"/>
          <w:sz w:val="26"/>
          <w:szCs w:val="26"/>
        </w:rPr>
        <w:t xml:space="preserve">:               </w:t>
      </w:r>
      <w:r w:rsidR="008C5242">
        <w:rPr>
          <w:rFonts w:ascii="Times New Roman" w:hAnsi="Times New Roman"/>
          <w:spacing w:val="1"/>
          <w:sz w:val="26"/>
          <w:szCs w:val="26"/>
        </w:rPr>
        <w:t xml:space="preserve">              8 (48646) 2-50-95</w:t>
      </w:r>
      <w:r w:rsidRPr="0091423A">
        <w:rPr>
          <w:rFonts w:ascii="Times New Roman" w:hAnsi="Times New Roman"/>
          <w:spacing w:val="1"/>
          <w:sz w:val="26"/>
          <w:szCs w:val="26"/>
        </w:rPr>
        <w:t>.</w:t>
      </w:r>
    </w:p>
    <w:p w:rsidR="00045529" w:rsidRPr="0091423A" w:rsidRDefault="00045529" w:rsidP="00045529">
      <w:pPr>
        <w:pStyle w:val="a3"/>
        <w:spacing w:before="0" w:beforeAutospacing="0" w:after="0"/>
        <w:jc w:val="both"/>
        <w:rPr>
          <w:rFonts w:ascii="Times New Roman" w:hAnsi="Times New Roman"/>
          <w:spacing w:val="1"/>
          <w:sz w:val="26"/>
          <w:szCs w:val="26"/>
        </w:rPr>
      </w:pPr>
    </w:p>
    <w:p w:rsidR="00045529" w:rsidRDefault="00045529" w:rsidP="00045529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91423A" w:rsidRPr="0091423A" w:rsidRDefault="0091423A" w:rsidP="00045529">
      <w:pPr>
        <w:pStyle w:val="a3"/>
        <w:spacing w:before="0" w:beforeAutospacing="0" w:after="0"/>
        <w:jc w:val="both"/>
        <w:rPr>
          <w:sz w:val="26"/>
          <w:szCs w:val="26"/>
        </w:rPr>
      </w:pPr>
    </w:p>
    <w:p w:rsidR="00A21673" w:rsidRDefault="00A21673">
      <w:pPr>
        <w:rPr>
          <w:rFonts w:ascii="Times New Roman" w:hAnsi="Times New Roman" w:cs="Times New Roman"/>
        </w:rPr>
      </w:pPr>
    </w:p>
    <w:sectPr w:rsidR="00A21673" w:rsidSect="00753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574"/>
    <w:rsid w:val="00013041"/>
    <w:rsid w:val="00035159"/>
    <w:rsid w:val="00045529"/>
    <w:rsid w:val="000840A9"/>
    <w:rsid w:val="00097FFA"/>
    <w:rsid w:val="000C47FB"/>
    <w:rsid w:val="000E5630"/>
    <w:rsid w:val="000F4090"/>
    <w:rsid w:val="00145DC3"/>
    <w:rsid w:val="0018477C"/>
    <w:rsid w:val="001B3D02"/>
    <w:rsid w:val="00232459"/>
    <w:rsid w:val="00287FC2"/>
    <w:rsid w:val="00332D20"/>
    <w:rsid w:val="00375FDC"/>
    <w:rsid w:val="003A3C78"/>
    <w:rsid w:val="003A7C7D"/>
    <w:rsid w:val="00420E3E"/>
    <w:rsid w:val="00451FAC"/>
    <w:rsid w:val="00465F85"/>
    <w:rsid w:val="004B034B"/>
    <w:rsid w:val="005B44DB"/>
    <w:rsid w:val="005B6F3F"/>
    <w:rsid w:val="00637E68"/>
    <w:rsid w:val="006E2246"/>
    <w:rsid w:val="006F2F2F"/>
    <w:rsid w:val="00714475"/>
    <w:rsid w:val="00751DF8"/>
    <w:rsid w:val="00753574"/>
    <w:rsid w:val="0076614D"/>
    <w:rsid w:val="007B1A4C"/>
    <w:rsid w:val="00823B03"/>
    <w:rsid w:val="0086314F"/>
    <w:rsid w:val="008A31C9"/>
    <w:rsid w:val="008B48AE"/>
    <w:rsid w:val="008C5242"/>
    <w:rsid w:val="008E4180"/>
    <w:rsid w:val="00912BBC"/>
    <w:rsid w:val="0091423A"/>
    <w:rsid w:val="0091552C"/>
    <w:rsid w:val="00967A10"/>
    <w:rsid w:val="00994D2A"/>
    <w:rsid w:val="00A118C6"/>
    <w:rsid w:val="00A21673"/>
    <w:rsid w:val="00A22A7E"/>
    <w:rsid w:val="00A71123"/>
    <w:rsid w:val="00A94F39"/>
    <w:rsid w:val="00AE1747"/>
    <w:rsid w:val="00AE62A6"/>
    <w:rsid w:val="00B00B3D"/>
    <w:rsid w:val="00B10CDA"/>
    <w:rsid w:val="00B20275"/>
    <w:rsid w:val="00B35898"/>
    <w:rsid w:val="00C169D3"/>
    <w:rsid w:val="00C73267"/>
    <w:rsid w:val="00C80C28"/>
    <w:rsid w:val="00CA2576"/>
    <w:rsid w:val="00CD4374"/>
    <w:rsid w:val="00CE7549"/>
    <w:rsid w:val="00D33DB9"/>
    <w:rsid w:val="00D82B61"/>
    <w:rsid w:val="00D92829"/>
    <w:rsid w:val="00DD5853"/>
    <w:rsid w:val="00E36251"/>
    <w:rsid w:val="00EA137C"/>
    <w:rsid w:val="00EE61FA"/>
    <w:rsid w:val="00EF4D7E"/>
    <w:rsid w:val="00F23A87"/>
    <w:rsid w:val="00F524A7"/>
    <w:rsid w:val="00F541B7"/>
    <w:rsid w:val="00FC4CAF"/>
    <w:rsid w:val="00FC547E"/>
    <w:rsid w:val="00FE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77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8477C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rsid w:val="0018477C"/>
    <w:rPr>
      <w:rFonts w:ascii="Times New Roman" w:hAnsi="Times New Roman"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18477C"/>
    <w:pPr>
      <w:spacing w:after="0" w:line="240" w:lineRule="auto"/>
      <w:ind w:firstLine="708"/>
      <w:jc w:val="both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rsid w:val="0018477C"/>
    <w:rPr>
      <w:rFonts w:ascii="Calibri" w:hAnsi="Calibri" w:cs="Calibri"/>
      <w:sz w:val="26"/>
      <w:szCs w:val="26"/>
    </w:rPr>
  </w:style>
  <w:style w:type="paragraph" w:customStyle="1" w:styleId="ConsPlusNonformat">
    <w:name w:val="ConsPlusNonformat"/>
    <w:rsid w:val="00A2167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">
    <w:name w:val="Обычный (веб)1"/>
    <w:basedOn w:val="a"/>
    <w:rsid w:val="0086314F"/>
    <w:pPr>
      <w:suppressAutoHyphens/>
      <w:spacing w:before="100" w:after="119" w:line="100" w:lineRule="atLeast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A8396-AEC1-48A3-9C05-5EC11EB7D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Adm-64-3</cp:lastModifiedBy>
  <cp:revision>606</cp:revision>
  <cp:lastPrinted>2020-07-09T10:16:00Z</cp:lastPrinted>
  <dcterms:created xsi:type="dcterms:W3CDTF">2019-05-23T10:35:00Z</dcterms:created>
  <dcterms:modified xsi:type="dcterms:W3CDTF">2021-02-04T12:11:00Z</dcterms:modified>
</cp:coreProperties>
</file>